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867" w:rsidRPr="00D80867" w:rsidRDefault="00D80867" w:rsidP="00D80867">
      <w:pPr>
        <w:jc w:val="right"/>
        <w:rPr>
          <w:rFonts w:ascii="ＭＳ 明朝" w:eastAsia="ＭＳ 明朝" w:hAnsi="ＭＳ 明朝"/>
        </w:rPr>
      </w:pPr>
      <w:r w:rsidRPr="00D80867">
        <w:rPr>
          <w:rFonts w:ascii="ＭＳ 明朝" w:eastAsia="ＭＳ 明朝" w:hAnsi="ＭＳ 明朝" w:hint="eastAsia"/>
        </w:rPr>
        <w:t>令和</w:t>
      </w:r>
      <w:r w:rsidR="00C140AC">
        <w:rPr>
          <w:rFonts w:ascii="ＭＳ 明朝" w:eastAsia="ＭＳ 明朝" w:hAnsi="ＭＳ 明朝" w:hint="eastAsia"/>
        </w:rPr>
        <w:t>7</w:t>
      </w:r>
      <w:r w:rsidRPr="00D80867">
        <w:rPr>
          <w:rFonts w:ascii="ＭＳ 明朝" w:eastAsia="ＭＳ 明朝" w:hAnsi="ＭＳ 明朝" w:hint="eastAsia"/>
        </w:rPr>
        <w:t>年</w:t>
      </w:r>
      <w:r w:rsidR="00C140AC">
        <w:rPr>
          <w:rFonts w:ascii="ＭＳ 明朝" w:eastAsia="ＭＳ 明朝" w:hAnsi="ＭＳ 明朝" w:hint="eastAsia"/>
        </w:rPr>
        <w:t>3</w:t>
      </w:r>
      <w:r w:rsidRPr="00D80867">
        <w:rPr>
          <w:rFonts w:ascii="ＭＳ 明朝" w:eastAsia="ＭＳ 明朝" w:hAnsi="ＭＳ 明朝" w:hint="eastAsia"/>
        </w:rPr>
        <w:t>月</w:t>
      </w:r>
      <w:r w:rsidR="00C140AC">
        <w:rPr>
          <w:rFonts w:ascii="ＭＳ 明朝" w:eastAsia="ＭＳ 明朝" w:hAnsi="ＭＳ 明朝" w:hint="eastAsia"/>
        </w:rPr>
        <w:t>3</w:t>
      </w:r>
      <w:r w:rsidRPr="00D80867">
        <w:rPr>
          <w:rFonts w:ascii="ＭＳ 明朝" w:eastAsia="ＭＳ 明朝" w:hAnsi="ＭＳ 明朝" w:hint="eastAsia"/>
        </w:rPr>
        <w:t>1日</w:t>
      </w:r>
    </w:p>
    <w:p w:rsidR="000F2114" w:rsidRDefault="00876123" w:rsidP="00876123">
      <w:pPr>
        <w:jc w:val="center"/>
        <w:rPr>
          <w:rFonts w:asciiTheme="majorEastAsia" w:eastAsiaTheme="majorEastAsia" w:hAnsiTheme="majorEastAsia"/>
          <w:sz w:val="32"/>
        </w:rPr>
      </w:pPr>
      <w:r>
        <w:rPr>
          <w:rFonts w:asciiTheme="majorEastAsia" w:eastAsiaTheme="majorEastAsia" w:hAnsiTheme="majorEastAsia" w:hint="eastAsia"/>
          <w:sz w:val="32"/>
        </w:rPr>
        <w:t>大東市</w:t>
      </w:r>
      <w:r w:rsidR="0095399D" w:rsidRPr="00876123">
        <w:rPr>
          <w:rFonts w:asciiTheme="majorEastAsia" w:eastAsiaTheme="majorEastAsia" w:hAnsiTheme="majorEastAsia" w:hint="eastAsia"/>
          <w:sz w:val="32"/>
        </w:rPr>
        <w:t>会計年度任用職員の登録者募集</w:t>
      </w:r>
      <w:r w:rsidR="00543177">
        <w:rPr>
          <w:rFonts w:asciiTheme="majorEastAsia" w:eastAsiaTheme="majorEastAsia" w:hAnsiTheme="majorEastAsia" w:hint="eastAsia"/>
          <w:sz w:val="32"/>
        </w:rPr>
        <w:t>案内</w:t>
      </w:r>
      <w:r w:rsidR="00E14694">
        <w:rPr>
          <w:rFonts w:asciiTheme="majorEastAsia" w:eastAsiaTheme="majorEastAsia" w:hAnsiTheme="majorEastAsia" w:hint="eastAsia"/>
          <w:sz w:val="32"/>
        </w:rPr>
        <w:t>（保育所等勤務）</w:t>
      </w:r>
    </w:p>
    <w:p w:rsidR="00763218" w:rsidRPr="00763218" w:rsidRDefault="00763218" w:rsidP="00876123">
      <w:pPr>
        <w:jc w:val="center"/>
        <w:rPr>
          <w:rFonts w:asciiTheme="majorEastAsia" w:eastAsiaTheme="majorEastAsia" w:hAnsiTheme="majorEastAsia"/>
        </w:rPr>
      </w:pPr>
    </w:p>
    <w:p w:rsidR="0095399D" w:rsidRDefault="0095399D" w:rsidP="00E1493A">
      <w:pPr>
        <w:ind w:firstLineChars="100" w:firstLine="210"/>
      </w:pPr>
      <w:r>
        <w:rPr>
          <w:rFonts w:hint="eastAsia"/>
        </w:rPr>
        <w:t>大東市では、会計年度任用職員として</w:t>
      </w:r>
      <w:r w:rsidR="00A96BA1">
        <w:rPr>
          <w:rFonts w:hint="eastAsia"/>
        </w:rPr>
        <w:t>保育所等</w:t>
      </w:r>
      <w:r>
        <w:rPr>
          <w:rFonts w:hint="eastAsia"/>
        </w:rPr>
        <w:t>で勤務していただける方を随時募集しています。</w:t>
      </w:r>
    </w:p>
    <w:p w:rsidR="0095399D" w:rsidRDefault="0095399D" w:rsidP="00E1493A">
      <w:pPr>
        <w:ind w:firstLineChars="100" w:firstLine="210"/>
      </w:pPr>
      <w:r>
        <w:rPr>
          <w:rFonts w:hint="eastAsia"/>
        </w:rPr>
        <w:t>会計年度任用職員とは、業務繁忙期や職員に欠員が生じたときなどに、職員の補助として</w:t>
      </w:r>
      <w:r>
        <w:rPr>
          <w:rFonts w:hint="eastAsia"/>
        </w:rPr>
        <w:t>1</w:t>
      </w:r>
      <w:r>
        <w:rPr>
          <w:rFonts w:hint="eastAsia"/>
        </w:rPr>
        <w:t>会計年度</w:t>
      </w:r>
      <w:r w:rsidR="008A67F3">
        <w:rPr>
          <w:rFonts w:hint="eastAsia"/>
        </w:rPr>
        <w:t>（４月１日から翌３月３１日まで）</w:t>
      </w:r>
      <w:r>
        <w:rPr>
          <w:rFonts w:hint="eastAsia"/>
        </w:rPr>
        <w:t>を</w:t>
      </w:r>
      <w:r w:rsidR="009A66B6">
        <w:rPr>
          <w:rFonts w:hint="eastAsia"/>
        </w:rPr>
        <w:t>最長の</w:t>
      </w:r>
      <w:r>
        <w:rPr>
          <w:rFonts w:hint="eastAsia"/>
        </w:rPr>
        <w:t>任期として任用される非常勤の公務員です。</w:t>
      </w:r>
    </w:p>
    <w:p w:rsidR="0095399D" w:rsidRDefault="0095399D" w:rsidP="00E1493A">
      <w:pPr>
        <w:ind w:firstLineChars="100" w:firstLine="210"/>
      </w:pPr>
      <w:r>
        <w:rPr>
          <w:rFonts w:hint="eastAsia"/>
        </w:rPr>
        <w:t>この制度は、あらかじめ希望する職種や勤務時間等を登録していただき、必要に応じて条件に合う方を登録者の中から選考し、会計年度任用職員として任用するものです。</w:t>
      </w:r>
    </w:p>
    <w:p w:rsidR="0095399D" w:rsidRPr="00B94283" w:rsidRDefault="0095399D">
      <w:pPr>
        <w:rPr>
          <w:rFonts w:asciiTheme="majorEastAsia" w:eastAsiaTheme="majorEastAsia" w:hAnsiTheme="majorEastAsia"/>
        </w:rPr>
      </w:pPr>
    </w:p>
    <w:p w:rsidR="0095399D" w:rsidRPr="00B94283" w:rsidRDefault="00876123">
      <w:pPr>
        <w:rPr>
          <w:rFonts w:asciiTheme="majorEastAsia" w:eastAsiaTheme="majorEastAsia" w:hAnsiTheme="majorEastAsia"/>
          <w:sz w:val="28"/>
        </w:rPr>
      </w:pPr>
      <w:r>
        <w:rPr>
          <w:rFonts w:asciiTheme="majorEastAsia" w:eastAsiaTheme="majorEastAsia" w:hAnsiTheme="majorEastAsia" w:hint="eastAsia"/>
          <w:sz w:val="28"/>
        </w:rPr>
        <w:t>１．</w:t>
      </w:r>
      <w:r w:rsidR="0095399D" w:rsidRPr="00B94283">
        <w:rPr>
          <w:rFonts w:asciiTheme="majorEastAsia" w:eastAsiaTheme="majorEastAsia" w:hAnsiTheme="majorEastAsia" w:hint="eastAsia"/>
          <w:sz w:val="28"/>
        </w:rPr>
        <w:t>登録にあたっての注意事項</w:t>
      </w:r>
    </w:p>
    <w:p w:rsidR="0095399D" w:rsidRDefault="0095399D" w:rsidP="0095399D">
      <w:pPr>
        <w:ind w:left="141" w:hangingChars="67" w:hanging="141"/>
      </w:pPr>
      <w:r>
        <w:rPr>
          <w:rFonts w:hint="eastAsia"/>
        </w:rPr>
        <w:t>※ご登録いただいても、希望する勤務地や職種の求人がない等の理由で、登録期間中に連絡がない場合があります。</w:t>
      </w:r>
    </w:p>
    <w:p w:rsidR="0095399D" w:rsidRDefault="0095399D" w:rsidP="0095399D">
      <w:pPr>
        <w:ind w:left="141" w:hangingChars="67" w:hanging="141"/>
      </w:pPr>
      <w:r>
        <w:rPr>
          <w:rFonts w:hint="eastAsia"/>
        </w:rPr>
        <w:t>※紹介する仕事の内容や勤務、任用の時期が、ご希望のものと異なる場合もあります。</w:t>
      </w:r>
    </w:p>
    <w:p w:rsidR="0095399D" w:rsidRDefault="0095399D" w:rsidP="0095399D">
      <w:pPr>
        <w:ind w:left="141" w:hangingChars="67" w:hanging="141"/>
      </w:pPr>
      <w:r>
        <w:rPr>
          <w:rFonts w:hint="eastAsia"/>
        </w:rPr>
        <w:t>※会計年度任用職員は、登録者の中から選考するほか、ハローワーク等により直接募集することもあります。</w:t>
      </w:r>
    </w:p>
    <w:p w:rsidR="0095399D" w:rsidRDefault="0095399D">
      <w:pPr>
        <w:rPr>
          <w:sz w:val="24"/>
        </w:rPr>
      </w:pPr>
    </w:p>
    <w:p w:rsidR="00E1493A" w:rsidRPr="00B94283" w:rsidRDefault="00876123" w:rsidP="00E1493A">
      <w:pPr>
        <w:rPr>
          <w:rFonts w:asciiTheme="majorEastAsia" w:eastAsiaTheme="majorEastAsia" w:hAnsiTheme="majorEastAsia"/>
          <w:sz w:val="28"/>
        </w:rPr>
      </w:pPr>
      <w:r>
        <w:rPr>
          <w:rFonts w:asciiTheme="majorEastAsia" w:eastAsiaTheme="majorEastAsia" w:hAnsiTheme="majorEastAsia" w:hint="eastAsia"/>
          <w:sz w:val="28"/>
        </w:rPr>
        <w:t>２．</w:t>
      </w:r>
      <w:r w:rsidR="00E1493A" w:rsidRPr="00B94283">
        <w:rPr>
          <w:rFonts w:asciiTheme="majorEastAsia" w:eastAsiaTheme="majorEastAsia" w:hAnsiTheme="majorEastAsia" w:hint="eastAsia"/>
          <w:sz w:val="28"/>
        </w:rPr>
        <w:t>登録から任用までの流れ</w:t>
      </w:r>
    </w:p>
    <w:p w:rsidR="00E1493A" w:rsidRDefault="00E1493A" w:rsidP="00E1493A">
      <w:r>
        <w:rPr>
          <w:rFonts w:hint="eastAsia"/>
        </w:rPr>
        <w:t>（</w:t>
      </w:r>
      <w:r>
        <w:rPr>
          <w:rFonts w:hint="eastAsia"/>
        </w:rPr>
        <w:t>1</w:t>
      </w:r>
      <w:r>
        <w:rPr>
          <w:rFonts w:hint="eastAsia"/>
        </w:rPr>
        <w:t>）</w:t>
      </w:r>
      <w:r w:rsidR="005F77FC">
        <w:rPr>
          <w:rFonts w:hint="eastAsia"/>
        </w:rPr>
        <w:t>別紙</w:t>
      </w:r>
      <w:r w:rsidR="009A66B6">
        <w:rPr>
          <w:rFonts w:hint="eastAsia"/>
        </w:rPr>
        <w:t>『会計年度任用職員</w:t>
      </w:r>
      <w:r w:rsidR="009A66B6">
        <w:rPr>
          <w:rFonts w:hint="eastAsia"/>
        </w:rPr>
        <w:t xml:space="preserve"> </w:t>
      </w:r>
      <w:r w:rsidR="005F77FC">
        <w:rPr>
          <w:rFonts w:hint="eastAsia"/>
        </w:rPr>
        <w:t>登録申込書</w:t>
      </w:r>
      <w:r w:rsidR="009A66B6">
        <w:rPr>
          <w:rFonts w:hint="eastAsia"/>
        </w:rPr>
        <w:t>』</w:t>
      </w:r>
      <w:r>
        <w:rPr>
          <w:rFonts w:hint="eastAsia"/>
        </w:rPr>
        <w:t>を提出してください。</w:t>
      </w:r>
    </w:p>
    <w:p w:rsidR="00E1493A" w:rsidRDefault="00E1493A" w:rsidP="00E1493A">
      <w:r>
        <w:rPr>
          <w:rFonts w:hint="eastAsia"/>
        </w:rPr>
        <w:t>（</w:t>
      </w:r>
      <w:r>
        <w:rPr>
          <w:rFonts w:hint="eastAsia"/>
        </w:rPr>
        <w:t>2</w:t>
      </w:r>
      <w:r>
        <w:rPr>
          <w:rFonts w:hint="eastAsia"/>
        </w:rPr>
        <w:t>）</w:t>
      </w:r>
      <w:r w:rsidR="005F77FC">
        <w:rPr>
          <w:rFonts w:hint="eastAsia"/>
        </w:rPr>
        <w:t>必要に応じて</w:t>
      </w:r>
      <w:r>
        <w:rPr>
          <w:rFonts w:hint="eastAsia"/>
        </w:rPr>
        <w:t>各職場から面接等のご連絡をします。</w:t>
      </w:r>
    </w:p>
    <w:p w:rsidR="00E1493A" w:rsidRDefault="00E1493A" w:rsidP="000B6208">
      <w:pPr>
        <w:ind w:firstLineChars="200" w:firstLine="420"/>
      </w:pPr>
      <w:r>
        <w:rPr>
          <w:rFonts w:hint="eastAsia"/>
        </w:rPr>
        <w:t>※仕事内容や勤務条件がご希望と異なる場合もあります。</w:t>
      </w:r>
    </w:p>
    <w:p w:rsidR="00E1493A" w:rsidRDefault="00E1493A" w:rsidP="00E1493A">
      <w:r>
        <w:rPr>
          <w:rFonts w:hint="eastAsia"/>
        </w:rPr>
        <w:t>（</w:t>
      </w:r>
      <w:r>
        <w:rPr>
          <w:rFonts w:hint="eastAsia"/>
        </w:rPr>
        <w:t>3</w:t>
      </w:r>
      <w:r>
        <w:rPr>
          <w:rFonts w:hint="eastAsia"/>
        </w:rPr>
        <w:t>）</w:t>
      </w:r>
      <w:r w:rsidR="005F77FC">
        <w:rPr>
          <w:rFonts w:hint="eastAsia"/>
        </w:rPr>
        <w:t>各</w:t>
      </w:r>
      <w:r>
        <w:rPr>
          <w:rFonts w:hint="eastAsia"/>
        </w:rPr>
        <w:t>職場で面接等を受けて</w:t>
      </w:r>
      <w:r w:rsidR="005F77FC">
        <w:rPr>
          <w:rFonts w:hint="eastAsia"/>
        </w:rPr>
        <w:t>いただきます</w:t>
      </w:r>
      <w:r>
        <w:rPr>
          <w:rFonts w:hint="eastAsia"/>
        </w:rPr>
        <w:t>。</w:t>
      </w:r>
    </w:p>
    <w:p w:rsidR="00E1493A" w:rsidRDefault="00E1493A" w:rsidP="000B6208">
      <w:pPr>
        <w:ind w:firstLineChars="200" w:firstLine="420"/>
      </w:pPr>
      <w:r>
        <w:rPr>
          <w:rFonts w:hint="eastAsia"/>
        </w:rPr>
        <w:t>※後日、面接等を行った職場から結果をご連絡します。</w:t>
      </w:r>
    </w:p>
    <w:p w:rsidR="000B6208" w:rsidRDefault="00E1493A" w:rsidP="000B6208">
      <w:r>
        <w:rPr>
          <w:rFonts w:hint="eastAsia"/>
        </w:rPr>
        <w:t>（</w:t>
      </w:r>
      <w:r>
        <w:rPr>
          <w:rFonts w:hint="eastAsia"/>
        </w:rPr>
        <w:t>4</w:t>
      </w:r>
      <w:r>
        <w:rPr>
          <w:rFonts w:hint="eastAsia"/>
        </w:rPr>
        <w:t>）</w:t>
      </w:r>
      <w:r w:rsidR="005F77FC">
        <w:rPr>
          <w:rFonts w:hint="eastAsia"/>
        </w:rPr>
        <w:t>面接等の結果、</w:t>
      </w:r>
      <w:r>
        <w:rPr>
          <w:rFonts w:hint="eastAsia"/>
        </w:rPr>
        <w:t>採用となった場合、会計年度任用職員として任用されます。</w:t>
      </w:r>
    </w:p>
    <w:p w:rsidR="000B6208" w:rsidRDefault="000B6208" w:rsidP="000B6208"/>
    <w:p w:rsidR="000B6208" w:rsidRPr="00B94283" w:rsidRDefault="00876123" w:rsidP="000B6208">
      <w:pPr>
        <w:rPr>
          <w:rFonts w:asciiTheme="majorEastAsia" w:eastAsiaTheme="majorEastAsia" w:hAnsiTheme="majorEastAsia"/>
          <w:sz w:val="28"/>
        </w:rPr>
      </w:pPr>
      <w:r>
        <w:rPr>
          <w:rFonts w:asciiTheme="majorEastAsia" w:eastAsiaTheme="majorEastAsia" w:hAnsiTheme="majorEastAsia" w:hint="eastAsia"/>
          <w:sz w:val="28"/>
        </w:rPr>
        <w:t>３．</w:t>
      </w:r>
      <w:r w:rsidR="000B6208" w:rsidRPr="00B94283">
        <w:rPr>
          <w:rFonts w:asciiTheme="majorEastAsia" w:eastAsiaTheme="majorEastAsia" w:hAnsiTheme="majorEastAsia" w:hint="eastAsia"/>
          <w:sz w:val="28"/>
        </w:rPr>
        <w:t>登録要件について</w:t>
      </w:r>
    </w:p>
    <w:p w:rsidR="000B6208" w:rsidRDefault="009A66B6" w:rsidP="000B6208">
      <w:r>
        <w:t>地方公務員法第</w:t>
      </w:r>
      <w:r>
        <w:t xml:space="preserve"> 16 </w:t>
      </w:r>
      <w:r>
        <w:t>条に規定する以下の条項のうち、いずれかに該当する場合は登録することができ</w:t>
      </w:r>
      <w:r>
        <w:t xml:space="preserve"> </w:t>
      </w:r>
      <w:r>
        <w:t>ません。</w:t>
      </w:r>
    </w:p>
    <w:p w:rsidR="000B6208" w:rsidRDefault="000B6208" w:rsidP="000B6208">
      <w:pPr>
        <w:ind w:left="424" w:hangingChars="202" w:hanging="424"/>
      </w:pPr>
      <w:r>
        <w:rPr>
          <w:rFonts w:hint="eastAsia"/>
        </w:rPr>
        <w:t>（</w:t>
      </w:r>
      <w:r>
        <w:rPr>
          <w:rFonts w:hint="eastAsia"/>
        </w:rPr>
        <w:t>1</w:t>
      </w:r>
      <w:r>
        <w:rPr>
          <w:rFonts w:hint="eastAsia"/>
        </w:rPr>
        <w:t>）禁錮以上の刑に処せられ、その執行を終わるまで又はその執行を受けることがなくなるまでの人</w:t>
      </w:r>
    </w:p>
    <w:p w:rsidR="000B6208" w:rsidRDefault="000B6208" w:rsidP="000B6208">
      <w:pPr>
        <w:ind w:left="424" w:hangingChars="202" w:hanging="424"/>
      </w:pPr>
      <w:r>
        <w:rPr>
          <w:rFonts w:hint="eastAsia"/>
        </w:rPr>
        <w:t>（</w:t>
      </w:r>
      <w:r>
        <w:rPr>
          <w:rFonts w:hint="eastAsia"/>
        </w:rPr>
        <w:t>2</w:t>
      </w:r>
      <w:r>
        <w:rPr>
          <w:rFonts w:hint="eastAsia"/>
        </w:rPr>
        <w:t>）大東市において懲戒免職の処分を受け、当該処分の日から</w:t>
      </w:r>
      <w:r>
        <w:rPr>
          <w:rFonts w:hint="eastAsia"/>
        </w:rPr>
        <w:t>2</w:t>
      </w:r>
      <w:r>
        <w:rPr>
          <w:rFonts w:hint="eastAsia"/>
        </w:rPr>
        <w:t>年間を経過しない人</w:t>
      </w:r>
    </w:p>
    <w:p w:rsidR="00B94283" w:rsidRDefault="000B6208" w:rsidP="000B6208">
      <w:pPr>
        <w:ind w:left="424" w:hangingChars="202" w:hanging="424"/>
      </w:pPr>
      <w:r>
        <w:rPr>
          <w:rFonts w:hint="eastAsia"/>
        </w:rPr>
        <w:t>（</w:t>
      </w:r>
      <w:r>
        <w:rPr>
          <w:rFonts w:hint="eastAsia"/>
        </w:rPr>
        <w:t>3</w:t>
      </w:r>
      <w:r>
        <w:rPr>
          <w:rFonts w:hint="eastAsia"/>
        </w:rPr>
        <w:t>）日本国憲法施行の日以降において、日本国憲法又はその下に成立した政府を暴力で破壊することを主張する政党その他の団体を結成し、又はこれに加入した人</w:t>
      </w:r>
    </w:p>
    <w:p w:rsidR="00B94283" w:rsidRDefault="00B94283">
      <w:pPr>
        <w:widowControl/>
        <w:jc w:val="left"/>
      </w:pPr>
      <w:r>
        <w:br w:type="page"/>
      </w:r>
    </w:p>
    <w:p w:rsidR="000B6208" w:rsidRPr="00B94283" w:rsidRDefault="00876123">
      <w:pPr>
        <w:rPr>
          <w:rFonts w:asciiTheme="majorEastAsia" w:eastAsiaTheme="majorEastAsia" w:hAnsiTheme="majorEastAsia"/>
          <w:sz w:val="28"/>
        </w:rPr>
      </w:pPr>
      <w:r>
        <w:rPr>
          <w:rFonts w:asciiTheme="majorEastAsia" w:eastAsiaTheme="majorEastAsia" w:hAnsiTheme="majorEastAsia" w:hint="eastAsia"/>
          <w:sz w:val="28"/>
        </w:rPr>
        <w:lastRenderedPageBreak/>
        <w:t>４．</w:t>
      </w:r>
      <w:r w:rsidR="000B6208" w:rsidRPr="00B94283">
        <w:rPr>
          <w:rFonts w:asciiTheme="majorEastAsia" w:eastAsiaTheme="majorEastAsia" w:hAnsiTheme="majorEastAsia" w:hint="eastAsia"/>
          <w:sz w:val="28"/>
        </w:rPr>
        <w:t>勤務条件等</w:t>
      </w:r>
    </w:p>
    <w:tbl>
      <w:tblPr>
        <w:tblStyle w:val="a7"/>
        <w:tblW w:w="9634" w:type="dxa"/>
        <w:tblLook w:val="04A0" w:firstRow="1" w:lastRow="0" w:firstColumn="1" w:lastColumn="0" w:noHBand="0" w:noVBand="1"/>
      </w:tblPr>
      <w:tblGrid>
        <w:gridCol w:w="1696"/>
        <w:gridCol w:w="7938"/>
      </w:tblGrid>
      <w:tr w:rsidR="00DB45ED" w:rsidTr="00DF559C">
        <w:tc>
          <w:tcPr>
            <w:tcW w:w="1696" w:type="dxa"/>
          </w:tcPr>
          <w:p w:rsidR="00DB45ED" w:rsidRPr="00B94283" w:rsidRDefault="00DB45ED">
            <w:r w:rsidRPr="00B94283">
              <w:rPr>
                <w:rFonts w:hint="eastAsia"/>
              </w:rPr>
              <w:t>任用根拠</w:t>
            </w:r>
          </w:p>
        </w:tc>
        <w:tc>
          <w:tcPr>
            <w:tcW w:w="7938" w:type="dxa"/>
          </w:tcPr>
          <w:p w:rsidR="00DB45ED" w:rsidRPr="00B94283" w:rsidRDefault="00DB45ED">
            <w:r w:rsidRPr="00B94283">
              <w:rPr>
                <w:rFonts w:hint="eastAsia"/>
              </w:rPr>
              <w:t>地方公務員法第</w:t>
            </w:r>
            <w:r w:rsidRPr="00B94283">
              <w:rPr>
                <w:rFonts w:hint="eastAsia"/>
              </w:rPr>
              <w:t>22</w:t>
            </w:r>
            <w:r w:rsidRPr="00B94283">
              <w:rPr>
                <w:rFonts w:hint="eastAsia"/>
              </w:rPr>
              <w:t>条の</w:t>
            </w:r>
            <w:r w:rsidRPr="00B94283">
              <w:rPr>
                <w:rFonts w:hint="eastAsia"/>
              </w:rPr>
              <w:t>2</w:t>
            </w:r>
            <w:r w:rsidRPr="00B94283">
              <w:rPr>
                <w:rFonts w:hint="eastAsia"/>
              </w:rPr>
              <w:t>第</w:t>
            </w:r>
            <w:r w:rsidRPr="00B94283">
              <w:rPr>
                <w:rFonts w:hint="eastAsia"/>
              </w:rPr>
              <w:t>1</w:t>
            </w:r>
            <w:r w:rsidRPr="00B94283">
              <w:rPr>
                <w:rFonts w:hint="eastAsia"/>
              </w:rPr>
              <w:t>項</w:t>
            </w:r>
          </w:p>
        </w:tc>
      </w:tr>
      <w:tr w:rsidR="00DB45ED" w:rsidTr="00DF559C">
        <w:tc>
          <w:tcPr>
            <w:tcW w:w="1696" w:type="dxa"/>
          </w:tcPr>
          <w:p w:rsidR="00DB45ED" w:rsidRPr="00B94283" w:rsidRDefault="00DB45ED">
            <w:r w:rsidRPr="00B94283">
              <w:rPr>
                <w:rFonts w:hint="eastAsia"/>
              </w:rPr>
              <w:t>募集職種</w:t>
            </w:r>
          </w:p>
        </w:tc>
        <w:tc>
          <w:tcPr>
            <w:tcW w:w="7938" w:type="dxa"/>
          </w:tcPr>
          <w:p w:rsidR="00DB45ED" w:rsidRPr="00C140AC" w:rsidRDefault="00DB45ED" w:rsidP="00E14694">
            <w:r w:rsidRPr="00C140AC">
              <w:rPr>
                <w:rFonts w:hint="eastAsia"/>
              </w:rPr>
              <w:t>保育士</w:t>
            </w:r>
            <w:r w:rsidR="00E14694" w:rsidRPr="00C140AC">
              <w:rPr>
                <w:rFonts w:hint="eastAsia"/>
              </w:rPr>
              <w:t>、看護師、庁務員、給食調理員</w:t>
            </w:r>
            <w:r w:rsidR="00C140AC" w:rsidRPr="00C140AC">
              <w:rPr>
                <w:rFonts w:hint="eastAsia"/>
              </w:rPr>
              <w:t xml:space="preserve">　</w:t>
            </w:r>
            <w:r w:rsidR="00E14694" w:rsidRPr="00C140AC">
              <w:rPr>
                <w:rFonts w:hint="eastAsia"/>
              </w:rPr>
              <w:t>等</w:t>
            </w:r>
          </w:p>
        </w:tc>
      </w:tr>
      <w:tr w:rsidR="00DB45ED" w:rsidTr="00DF559C">
        <w:tc>
          <w:tcPr>
            <w:tcW w:w="1696" w:type="dxa"/>
          </w:tcPr>
          <w:p w:rsidR="00DB45ED" w:rsidRPr="00B94283" w:rsidRDefault="00DB45ED">
            <w:r w:rsidRPr="00B94283">
              <w:rPr>
                <w:rFonts w:hint="eastAsia"/>
              </w:rPr>
              <w:t>業務内容</w:t>
            </w:r>
          </w:p>
        </w:tc>
        <w:tc>
          <w:tcPr>
            <w:tcW w:w="7938" w:type="dxa"/>
          </w:tcPr>
          <w:p w:rsidR="00DB45ED" w:rsidRPr="00B94283" w:rsidRDefault="00DB45ED">
            <w:r w:rsidRPr="00B94283">
              <w:rPr>
                <w:rFonts w:hint="eastAsia"/>
              </w:rPr>
              <w:t>所属によって異なりますので面接時にご確認くだ</w:t>
            </w:r>
            <w:bookmarkStart w:id="0" w:name="_GoBack"/>
            <w:bookmarkEnd w:id="0"/>
            <w:r w:rsidRPr="00B94283">
              <w:rPr>
                <w:rFonts w:hint="eastAsia"/>
              </w:rPr>
              <w:t>さい。</w:t>
            </w:r>
          </w:p>
        </w:tc>
      </w:tr>
      <w:tr w:rsidR="00DB45ED" w:rsidTr="00DF559C">
        <w:tc>
          <w:tcPr>
            <w:tcW w:w="1696" w:type="dxa"/>
          </w:tcPr>
          <w:p w:rsidR="00DB45ED" w:rsidRPr="00B94283" w:rsidRDefault="00EB2321">
            <w:r>
              <w:rPr>
                <w:rFonts w:hint="eastAsia"/>
              </w:rPr>
              <w:t>給与</w:t>
            </w:r>
          </w:p>
        </w:tc>
        <w:tc>
          <w:tcPr>
            <w:tcW w:w="7938" w:type="dxa"/>
          </w:tcPr>
          <w:p w:rsidR="00DB45ED" w:rsidRPr="00B94283" w:rsidRDefault="009A66B6">
            <w:r>
              <w:t>職種に応じて異なりますのでお問い合わせください。</w:t>
            </w:r>
          </w:p>
        </w:tc>
      </w:tr>
      <w:tr w:rsidR="00DB45ED" w:rsidTr="00DF559C">
        <w:tc>
          <w:tcPr>
            <w:tcW w:w="1696" w:type="dxa"/>
          </w:tcPr>
          <w:p w:rsidR="00DB45ED" w:rsidRPr="00B94283" w:rsidRDefault="005F77FC">
            <w:r>
              <w:rPr>
                <w:rFonts w:hint="eastAsia"/>
              </w:rPr>
              <w:t>期末手当</w:t>
            </w:r>
            <w:r w:rsidR="00DF559C">
              <w:rPr>
                <w:rFonts w:hint="eastAsia"/>
              </w:rPr>
              <w:t>（賞与）</w:t>
            </w:r>
          </w:p>
        </w:tc>
        <w:tc>
          <w:tcPr>
            <w:tcW w:w="7938" w:type="dxa"/>
          </w:tcPr>
          <w:p w:rsidR="00DB45ED" w:rsidRPr="00B94283" w:rsidRDefault="00DF559C">
            <w:r>
              <w:rPr>
                <w:rFonts w:hint="eastAsia"/>
              </w:rPr>
              <w:t>給与関係の条例、規則等に定める要件を満たす場合、別途期末手当が支給されます。</w:t>
            </w:r>
          </w:p>
        </w:tc>
      </w:tr>
      <w:tr w:rsidR="00EB2321" w:rsidTr="00DF559C">
        <w:trPr>
          <w:trHeight w:val="345"/>
        </w:trPr>
        <w:tc>
          <w:tcPr>
            <w:tcW w:w="1696" w:type="dxa"/>
          </w:tcPr>
          <w:p w:rsidR="00EB2321" w:rsidRPr="00B94283" w:rsidRDefault="00FE06EA">
            <w:r>
              <w:rPr>
                <w:rFonts w:hint="eastAsia"/>
              </w:rPr>
              <w:t>交通費</w:t>
            </w:r>
          </w:p>
        </w:tc>
        <w:tc>
          <w:tcPr>
            <w:tcW w:w="7938" w:type="dxa"/>
          </w:tcPr>
          <w:p w:rsidR="00EB2321" w:rsidRPr="00B94283" w:rsidRDefault="00FE06EA" w:rsidP="006A2A59">
            <w:r>
              <w:rPr>
                <w:rFonts w:hint="eastAsia"/>
              </w:rPr>
              <w:t>常勤職員に準じ、実費相当額を支給します。</w:t>
            </w:r>
          </w:p>
        </w:tc>
      </w:tr>
      <w:tr w:rsidR="00DB45ED" w:rsidTr="00DF559C">
        <w:tc>
          <w:tcPr>
            <w:tcW w:w="1696" w:type="dxa"/>
          </w:tcPr>
          <w:p w:rsidR="00DB45ED" w:rsidRPr="00B94283" w:rsidRDefault="00B2477A">
            <w:r w:rsidRPr="00B94283">
              <w:rPr>
                <w:rFonts w:hint="eastAsia"/>
              </w:rPr>
              <w:t>勤務時間</w:t>
            </w:r>
          </w:p>
        </w:tc>
        <w:tc>
          <w:tcPr>
            <w:tcW w:w="7938" w:type="dxa"/>
          </w:tcPr>
          <w:p w:rsidR="007F50BB" w:rsidRPr="00B94283" w:rsidRDefault="00B2477A" w:rsidP="007F50BB">
            <w:r w:rsidRPr="00B94283">
              <w:rPr>
                <w:rFonts w:hint="eastAsia"/>
              </w:rPr>
              <w:t>週</w:t>
            </w:r>
            <w:r w:rsidRPr="00B94283">
              <w:rPr>
                <w:rFonts w:hint="eastAsia"/>
              </w:rPr>
              <w:t>36.25</w:t>
            </w:r>
            <w:r w:rsidRPr="00B94283">
              <w:rPr>
                <w:rFonts w:hint="eastAsia"/>
              </w:rPr>
              <w:t>時間を上限に、</w:t>
            </w:r>
            <w:r w:rsidR="007F50BB" w:rsidRPr="00B94283">
              <w:rPr>
                <w:rFonts w:hint="eastAsia"/>
              </w:rPr>
              <w:t>パートタイムによる勤務。</w:t>
            </w:r>
          </w:p>
          <w:p w:rsidR="007F50BB" w:rsidRPr="00B94283" w:rsidRDefault="007F50BB" w:rsidP="007F50BB">
            <w:r w:rsidRPr="00B94283">
              <w:rPr>
                <w:rFonts w:hint="eastAsia"/>
              </w:rPr>
              <w:t>※勤務場所などによって時間帯が異なりますので、面接時にご確認ください。</w:t>
            </w:r>
          </w:p>
          <w:p w:rsidR="00F2068F" w:rsidRPr="00B94283" w:rsidRDefault="00F2068F" w:rsidP="00B94283">
            <w:pPr>
              <w:ind w:left="174" w:hangingChars="83" w:hanging="174"/>
            </w:pPr>
            <w:r w:rsidRPr="00B94283">
              <w:rPr>
                <w:rFonts w:hint="eastAsia"/>
              </w:rPr>
              <w:t>※平日</w:t>
            </w:r>
            <w:r w:rsidRPr="00B94283">
              <w:rPr>
                <w:rFonts w:hint="eastAsia"/>
              </w:rPr>
              <w:t>9</w:t>
            </w:r>
            <w:r w:rsidRPr="00B94283">
              <w:rPr>
                <w:rFonts w:hint="eastAsia"/>
              </w:rPr>
              <w:t>：</w:t>
            </w:r>
            <w:r w:rsidRPr="00B94283">
              <w:rPr>
                <w:rFonts w:hint="eastAsia"/>
              </w:rPr>
              <w:t>00</w:t>
            </w:r>
            <w:r w:rsidRPr="00B94283">
              <w:rPr>
                <w:rFonts w:hint="eastAsia"/>
              </w:rPr>
              <w:t>～</w:t>
            </w:r>
            <w:r w:rsidRPr="00B94283">
              <w:rPr>
                <w:rFonts w:hint="eastAsia"/>
              </w:rPr>
              <w:t>17</w:t>
            </w:r>
            <w:r w:rsidRPr="00B94283">
              <w:rPr>
                <w:rFonts w:hint="eastAsia"/>
              </w:rPr>
              <w:t>：</w:t>
            </w:r>
            <w:r w:rsidRPr="00B94283">
              <w:rPr>
                <w:rFonts w:hint="eastAsia"/>
              </w:rPr>
              <w:t>30</w:t>
            </w:r>
            <w:r w:rsidR="00DF559C">
              <w:rPr>
                <w:rFonts w:hint="eastAsia"/>
              </w:rPr>
              <w:t>の時間帯による勤務が基本ですが、</w:t>
            </w:r>
            <w:r w:rsidRPr="00B94283">
              <w:rPr>
                <w:rFonts w:hint="eastAsia"/>
              </w:rPr>
              <w:t>一部の施設は開所時間が異なります。</w:t>
            </w:r>
          </w:p>
        </w:tc>
      </w:tr>
      <w:tr w:rsidR="00DB45ED" w:rsidTr="00DF559C">
        <w:tc>
          <w:tcPr>
            <w:tcW w:w="1696" w:type="dxa"/>
          </w:tcPr>
          <w:p w:rsidR="00DB45ED" w:rsidRPr="00B94283" w:rsidRDefault="00B94283">
            <w:r w:rsidRPr="00B94283">
              <w:rPr>
                <w:rFonts w:hint="eastAsia"/>
              </w:rPr>
              <w:t>休日</w:t>
            </w:r>
          </w:p>
        </w:tc>
        <w:tc>
          <w:tcPr>
            <w:tcW w:w="7938" w:type="dxa"/>
          </w:tcPr>
          <w:p w:rsidR="00B94283" w:rsidRPr="00B94283" w:rsidRDefault="00B94283" w:rsidP="00B94283">
            <w:r w:rsidRPr="00B94283">
              <w:rPr>
                <w:rFonts w:hint="eastAsia"/>
              </w:rPr>
              <w:t>土曜日、日曜日、祝日、年末年始（</w:t>
            </w:r>
            <w:r w:rsidRPr="00B94283">
              <w:rPr>
                <w:rFonts w:hint="eastAsia"/>
              </w:rPr>
              <w:t>12</w:t>
            </w:r>
            <w:r w:rsidRPr="00B94283">
              <w:rPr>
                <w:rFonts w:hint="eastAsia"/>
              </w:rPr>
              <w:t>月</w:t>
            </w:r>
            <w:r w:rsidRPr="00B94283">
              <w:rPr>
                <w:rFonts w:hint="eastAsia"/>
              </w:rPr>
              <w:t>29</w:t>
            </w:r>
            <w:r w:rsidRPr="00B94283">
              <w:rPr>
                <w:rFonts w:hint="eastAsia"/>
              </w:rPr>
              <w:t>日から</w:t>
            </w:r>
            <w:r w:rsidRPr="00B94283">
              <w:rPr>
                <w:rFonts w:hint="eastAsia"/>
              </w:rPr>
              <w:t>1</w:t>
            </w:r>
            <w:r w:rsidRPr="00B94283">
              <w:rPr>
                <w:rFonts w:hint="eastAsia"/>
              </w:rPr>
              <w:t>月</w:t>
            </w:r>
            <w:r w:rsidRPr="00B94283">
              <w:rPr>
                <w:rFonts w:hint="eastAsia"/>
              </w:rPr>
              <w:t>3</w:t>
            </w:r>
            <w:r w:rsidRPr="00B94283">
              <w:rPr>
                <w:rFonts w:hint="eastAsia"/>
              </w:rPr>
              <w:t>日）</w:t>
            </w:r>
          </w:p>
          <w:p w:rsidR="00DB45ED" w:rsidRPr="00B94283" w:rsidRDefault="00B94283">
            <w:r w:rsidRPr="00B94283">
              <w:rPr>
                <w:rFonts w:hint="eastAsia"/>
              </w:rPr>
              <w:t>※勤務場所などによって異なる場合がありますので面接時にご確認ください。</w:t>
            </w:r>
            <w:r w:rsidRPr="00B94283">
              <w:rPr>
                <w:rFonts w:hint="eastAsia"/>
              </w:rPr>
              <w:t xml:space="preserve"> </w:t>
            </w:r>
          </w:p>
        </w:tc>
      </w:tr>
      <w:tr w:rsidR="00DB45ED" w:rsidTr="00DF559C">
        <w:tc>
          <w:tcPr>
            <w:tcW w:w="1696" w:type="dxa"/>
          </w:tcPr>
          <w:p w:rsidR="00DB45ED" w:rsidRPr="00B94283" w:rsidRDefault="00B94283">
            <w:r w:rsidRPr="00B94283">
              <w:rPr>
                <w:rFonts w:hint="eastAsia"/>
              </w:rPr>
              <w:t>休暇</w:t>
            </w:r>
          </w:p>
        </w:tc>
        <w:tc>
          <w:tcPr>
            <w:tcW w:w="7938" w:type="dxa"/>
          </w:tcPr>
          <w:p w:rsidR="00DB45ED" w:rsidRPr="00B94283" w:rsidRDefault="00B94283">
            <w:r w:rsidRPr="00B94283">
              <w:rPr>
                <w:rFonts w:hint="eastAsia"/>
              </w:rPr>
              <w:t>年次有給休暇、特別休暇（夏季休暇等）</w:t>
            </w:r>
          </w:p>
        </w:tc>
      </w:tr>
      <w:tr w:rsidR="00B94283" w:rsidTr="00DF559C">
        <w:tc>
          <w:tcPr>
            <w:tcW w:w="1696" w:type="dxa"/>
          </w:tcPr>
          <w:p w:rsidR="00B94283" w:rsidRPr="00B94283" w:rsidRDefault="00B94283">
            <w:r>
              <w:rPr>
                <w:rFonts w:hint="eastAsia"/>
              </w:rPr>
              <w:t>試用期間</w:t>
            </w:r>
          </w:p>
        </w:tc>
        <w:tc>
          <w:tcPr>
            <w:tcW w:w="7938" w:type="dxa"/>
          </w:tcPr>
          <w:p w:rsidR="00B94283" w:rsidRPr="00B94283" w:rsidRDefault="001C2842">
            <w:r>
              <w:rPr>
                <w:rFonts w:hint="eastAsia"/>
              </w:rPr>
              <w:t>1</w:t>
            </w:r>
            <w:r>
              <w:rPr>
                <w:rFonts w:hint="eastAsia"/>
              </w:rPr>
              <w:t>ヶ月（再度の任用の場合も同様）</w:t>
            </w:r>
          </w:p>
        </w:tc>
      </w:tr>
      <w:tr w:rsidR="00B94283" w:rsidTr="00DF559C">
        <w:tc>
          <w:tcPr>
            <w:tcW w:w="1696" w:type="dxa"/>
          </w:tcPr>
          <w:p w:rsidR="00B94283" w:rsidRPr="00B94283" w:rsidRDefault="00DF559C" w:rsidP="00B94283">
            <w:r>
              <w:rPr>
                <w:rFonts w:hint="eastAsia"/>
              </w:rPr>
              <w:t>社会保険等</w:t>
            </w:r>
          </w:p>
          <w:p w:rsidR="00B94283" w:rsidRPr="00B94283" w:rsidRDefault="00B94283"/>
        </w:tc>
        <w:tc>
          <w:tcPr>
            <w:tcW w:w="7938" w:type="dxa"/>
          </w:tcPr>
          <w:p w:rsidR="00B94283" w:rsidRPr="00B94283" w:rsidRDefault="00B94283" w:rsidP="00B94283">
            <w:r w:rsidRPr="00B94283">
              <w:rPr>
                <w:rFonts w:hint="eastAsia"/>
              </w:rPr>
              <w:t>健康保険（</w:t>
            </w:r>
            <w:r w:rsidR="008E0867">
              <w:rPr>
                <w:rFonts w:hint="eastAsia"/>
              </w:rPr>
              <w:t>共済組合</w:t>
            </w:r>
            <w:r w:rsidRPr="00B94283">
              <w:rPr>
                <w:rFonts w:hint="eastAsia"/>
              </w:rPr>
              <w:t>）、厚生年金保険、雇用保険、公務災害補償等</w:t>
            </w:r>
          </w:p>
          <w:p w:rsidR="00B94283" w:rsidRPr="00B94283" w:rsidRDefault="00B94283">
            <w:r w:rsidRPr="00B94283">
              <w:rPr>
                <w:rFonts w:hint="eastAsia"/>
              </w:rPr>
              <w:t>※一定の要件を満たす場合に加入します。</w:t>
            </w:r>
          </w:p>
        </w:tc>
      </w:tr>
      <w:tr w:rsidR="00B94283" w:rsidTr="00DF559C">
        <w:tc>
          <w:tcPr>
            <w:tcW w:w="1696" w:type="dxa"/>
          </w:tcPr>
          <w:p w:rsidR="00B94283" w:rsidRPr="00B94283" w:rsidRDefault="00B94283">
            <w:r w:rsidRPr="00B94283">
              <w:rPr>
                <w:rFonts w:hint="eastAsia"/>
              </w:rPr>
              <w:t>服務</w:t>
            </w:r>
          </w:p>
        </w:tc>
        <w:tc>
          <w:tcPr>
            <w:tcW w:w="7938" w:type="dxa"/>
          </w:tcPr>
          <w:p w:rsidR="00B94283" w:rsidRPr="00B94283" w:rsidRDefault="00DF559C" w:rsidP="00DF559C">
            <w:r>
              <w:rPr>
                <w:rFonts w:hint="eastAsia"/>
              </w:rPr>
              <w:t>地方公務員法に基づく服務及び懲戒に関する規定</w:t>
            </w:r>
            <w:r w:rsidR="00B94283" w:rsidRPr="00B94283">
              <w:rPr>
                <w:rFonts w:hint="eastAsia"/>
              </w:rPr>
              <w:t>の対象となります。</w:t>
            </w:r>
          </w:p>
        </w:tc>
      </w:tr>
    </w:tbl>
    <w:p w:rsidR="00924C4C" w:rsidRPr="00924C4C" w:rsidRDefault="00924C4C">
      <w:pPr>
        <w:rPr>
          <w:rFonts w:asciiTheme="majorEastAsia" w:eastAsiaTheme="majorEastAsia" w:hAnsiTheme="majorEastAsia"/>
        </w:rPr>
      </w:pPr>
    </w:p>
    <w:p w:rsidR="000B6208" w:rsidRPr="00B94283" w:rsidRDefault="00876123">
      <w:pPr>
        <w:rPr>
          <w:rFonts w:asciiTheme="majorEastAsia" w:eastAsiaTheme="majorEastAsia" w:hAnsiTheme="majorEastAsia"/>
          <w:sz w:val="28"/>
        </w:rPr>
      </w:pPr>
      <w:r>
        <w:rPr>
          <w:rFonts w:asciiTheme="majorEastAsia" w:eastAsiaTheme="majorEastAsia" w:hAnsiTheme="majorEastAsia" w:hint="eastAsia"/>
          <w:sz w:val="28"/>
        </w:rPr>
        <w:t>５．</w:t>
      </w:r>
      <w:r w:rsidR="000B6208" w:rsidRPr="00B94283">
        <w:rPr>
          <w:rFonts w:asciiTheme="majorEastAsia" w:eastAsiaTheme="majorEastAsia" w:hAnsiTheme="majorEastAsia" w:hint="eastAsia"/>
          <w:sz w:val="28"/>
        </w:rPr>
        <w:t>登録方法</w:t>
      </w:r>
    </w:p>
    <w:p w:rsidR="00DB45ED" w:rsidRDefault="000B6208" w:rsidP="009A66B6">
      <w:pPr>
        <w:ind w:firstLineChars="100" w:firstLine="210"/>
      </w:pPr>
      <w:r>
        <w:rPr>
          <w:rFonts w:hint="eastAsia"/>
        </w:rPr>
        <w:t>ご登録は、</w:t>
      </w:r>
      <w:r w:rsidR="00977AD5">
        <w:rPr>
          <w:rFonts w:hint="eastAsia"/>
        </w:rPr>
        <w:t>別紙『会計年度任用職員　登録申込書』</w:t>
      </w:r>
      <w:r>
        <w:rPr>
          <w:rFonts w:hint="eastAsia"/>
        </w:rPr>
        <w:t>に必要事項を記載し、</w:t>
      </w:r>
      <w:r w:rsidR="00DB45ED">
        <w:rPr>
          <w:rFonts w:hint="eastAsia"/>
        </w:rPr>
        <w:t>封筒の表に「会計年度任用職員</w:t>
      </w:r>
      <w:r w:rsidR="008E0867">
        <w:rPr>
          <w:rFonts w:hint="eastAsia"/>
        </w:rPr>
        <w:t xml:space="preserve"> </w:t>
      </w:r>
      <w:r w:rsidR="00DB45ED">
        <w:rPr>
          <w:rFonts w:hint="eastAsia"/>
        </w:rPr>
        <w:t>登録希望」と朱書きして、大東市</w:t>
      </w:r>
      <w:r w:rsidR="00E14694">
        <w:rPr>
          <w:rFonts w:hint="eastAsia"/>
        </w:rPr>
        <w:t>福祉・子ども部</w:t>
      </w:r>
      <w:r w:rsidR="008E0867">
        <w:rPr>
          <w:rFonts w:hint="eastAsia"/>
        </w:rPr>
        <w:t>こ</w:t>
      </w:r>
      <w:r w:rsidR="00E14694">
        <w:rPr>
          <w:rFonts w:hint="eastAsia"/>
        </w:rPr>
        <w:t>ども</w:t>
      </w:r>
      <w:r w:rsidR="008E0867">
        <w:rPr>
          <w:rFonts w:hint="eastAsia"/>
        </w:rPr>
        <w:t>家庭</w:t>
      </w:r>
      <w:r w:rsidR="00E14694">
        <w:rPr>
          <w:rFonts w:hint="eastAsia"/>
        </w:rPr>
        <w:t>室保育幼稚園グループ</w:t>
      </w:r>
      <w:r w:rsidR="00DB45ED">
        <w:rPr>
          <w:rFonts w:hint="eastAsia"/>
        </w:rPr>
        <w:t>までお送りください。</w:t>
      </w:r>
    </w:p>
    <w:p w:rsidR="000B6208" w:rsidRDefault="000B6208" w:rsidP="000B6208">
      <w:r>
        <w:rPr>
          <w:rFonts w:hint="eastAsia"/>
        </w:rPr>
        <w:t>※</w:t>
      </w:r>
      <w:r w:rsidR="000B1373" w:rsidRPr="00833EF1">
        <w:rPr>
          <w:rFonts w:hint="eastAsia"/>
          <w:u w:val="wave"/>
        </w:rPr>
        <w:t>申込書</w:t>
      </w:r>
      <w:r w:rsidR="00DB45ED" w:rsidRPr="00833EF1">
        <w:rPr>
          <w:rFonts w:hint="eastAsia"/>
          <w:u w:val="wave"/>
        </w:rPr>
        <w:t>は郵送でのみ受付</w:t>
      </w:r>
      <w:r w:rsidRPr="00833EF1">
        <w:rPr>
          <w:rFonts w:hint="eastAsia"/>
          <w:u w:val="wave"/>
        </w:rPr>
        <w:t>。</w:t>
      </w:r>
    </w:p>
    <w:p w:rsidR="00833EF1" w:rsidRDefault="009A66B6" w:rsidP="000B6208">
      <w:r>
        <w:rPr>
          <w:rFonts w:ascii="ＭＳ 明朝" w:eastAsia="ＭＳ 明朝" w:hAnsi="ＭＳ 明朝" w:cs="ＭＳ 明朝" w:hint="eastAsia"/>
        </w:rPr>
        <w:t>※</w:t>
      </w:r>
      <w:r>
        <w:t>記入にあたっては、「手書き」または「ＰＣ入力」のいずれの方法でも可能です。</w:t>
      </w:r>
    </w:p>
    <w:p w:rsidR="009A66B6" w:rsidRDefault="009A66B6" w:rsidP="000B6208">
      <w:r>
        <w:rPr>
          <w:rFonts w:ascii="ＭＳ 明朝" w:eastAsia="ＭＳ 明朝" w:hAnsi="ＭＳ 明朝" w:cs="ＭＳ 明朝" w:hint="eastAsia"/>
        </w:rPr>
        <w:t>※</w:t>
      </w:r>
      <w:r>
        <w:t xml:space="preserve">A4 </w:t>
      </w:r>
      <w:r>
        <w:t>用紙</w:t>
      </w:r>
      <w:r>
        <w:t xml:space="preserve"> 1 </w:t>
      </w:r>
      <w:r>
        <w:t>枚に両面印刷してご利用ください。</w:t>
      </w:r>
    </w:p>
    <w:p w:rsidR="000B6208" w:rsidRDefault="000B6208">
      <w:pPr>
        <w:rPr>
          <w:sz w:val="28"/>
        </w:rPr>
      </w:pPr>
    </w:p>
    <w:p w:rsidR="00876123" w:rsidRPr="00B94283" w:rsidRDefault="00876123" w:rsidP="00876123">
      <w:pPr>
        <w:rPr>
          <w:rFonts w:asciiTheme="majorEastAsia" w:eastAsiaTheme="majorEastAsia" w:hAnsiTheme="majorEastAsia"/>
          <w:sz w:val="28"/>
        </w:rPr>
      </w:pPr>
      <w:r>
        <w:rPr>
          <w:rFonts w:asciiTheme="majorEastAsia" w:eastAsiaTheme="majorEastAsia" w:hAnsiTheme="majorEastAsia" w:hint="eastAsia"/>
          <w:sz w:val="28"/>
        </w:rPr>
        <w:t>６．問合せ先</w:t>
      </w:r>
    </w:p>
    <w:p w:rsidR="00876123" w:rsidRDefault="00876123">
      <w:r w:rsidRPr="00876123">
        <w:rPr>
          <w:rFonts w:hint="eastAsia"/>
        </w:rPr>
        <w:t>〒</w:t>
      </w:r>
      <w:r w:rsidRPr="00876123">
        <w:rPr>
          <w:rFonts w:hint="eastAsia"/>
        </w:rPr>
        <w:t>574-8555</w:t>
      </w:r>
      <w:r w:rsidRPr="00876123">
        <w:rPr>
          <w:rFonts w:hint="eastAsia"/>
        </w:rPr>
        <w:t xml:space="preserve">　大阪府大東市谷川一丁目１番１号</w:t>
      </w:r>
    </w:p>
    <w:p w:rsidR="00833EF1" w:rsidRPr="00833EF1" w:rsidRDefault="00833EF1">
      <w:r>
        <w:rPr>
          <w:rFonts w:hint="eastAsia"/>
        </w:rPr>
        <w:t>大東市福祉・子ども部こども家庭室保育幼稚園グループ</w:t>
      </w:r>
    </w:p>
    <w:p w:rsidR="00876123" w:rsidRDefault="00876123">
      <w:pPr>
        <w:rPr>
          <w:sz w:val="28"/>
        </w:rPr>
      </w:pPr>
      <w:r w:rsidRPr="00876123">
        <w:rPr>
          <w:rFonts w:hint="eastAsia"/>
        </w:rPr>
        <w:t>TEL</w:t>
      </w:r>
      <w:r w:rsidRPr="00876123">
        <w:rPr>
          <w:rFonts w:hint="eastAsia"/>
        </w:rPr>
        <w:t>：</w:t>
      </w:r>
      <w:r w:rsidR="00E14694">
        <w:rPr>
          <w:rFonts w:hint="eastAsia"/>
        </w:rPr>
        <w:t>072-870-0474</w:t>
      </w:r>
      <w:r>
        <w:rPr>
          <w:rFonts w:hint="eastAsia"/>
        </w:rPr>
        <w:t xml:space="preserve">　</w:t>
      </w:r>
      <w:r w:rsidR="00E14694">
        <w:rPr>
          <w:rFonts w:hint="eastAsia"/>
        </w:rPr>
        <w:t>FAX:072-872-2189</w:t>
      </w:r>
    </w:p>
    <w:sectPr w:rsidR="00876123" w:rsidSect="00B94283">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99D" w:rsidRDefault="0095399D" w:rsidP="0095399D">
      <w:r>
        <w:separator/>
      </w:r>
    </w:p>
  </w:endnote>
  <w:endnote w:type="continuationSeparator" w:id="0">
    <w:p w:rsidR="0095399D" w:rsidRDefault="0095399D" w:rsidP="00953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20C" w:rsidRDefault="0088420C" w:rsidP="0088420C">
    <w:pPr>
      <w:pStyle w:val="a5"/>
      <w:jc w:val="center"/>
    </w:pPr>
  </w:p>
  <w:p w:rsidR="0088420C" w:rsidRDefault="008842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99D" w:rsidRDefault="0095399D" w:rsidP="0095399D">
      <w:r>
        <w:separator/>
      </w:r>
    </w:p>
  </w:footnote>
  <w:footnote w:type="continuationSeparator" w:id="0">
    <w:p w:rsidR="0095399D" w:rsidRDefault="0095399D" w:rsidP="00953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2B"/>
    <w:rsid w:val="000B1373"/>
    <w:rsid w:val="000B6208"/>
    <w:rsid w:val="000F2114"/>
    <w:rsid w:val="001C2842"/>
    <w:rsid w:val="003B6898"/>
    <w:rsid w:val="00475299"/>
    <w:rsid w:val="00543177"/>
    <w:rsid w:val="005F77FC"/>
    <w:rsid w:val="006A2A59"/>
    <w:rsid w:val="00763218"/>
    <w:rsid w:val="007F50BB"/>
    <w:rsid w:val="00833EF1"/>
    <w:rsid w:val="00876123"/>
    <w:rsid w:val="0088420C"/>
    <w:rsid w:val="008A67F3"/>
    <w:rsid w:val="008E0867"/>
    <w:rsid w:val="00924C4C"/>
    <w:rsid w:val="0095399D"/>
    <w:rsid w:val="00977AD5"/>
    <w:rsid w:val="009A66B6"/>
    <w:rsid w:val="00A44B0D"/>
    <w:rsid w:val="00A96BA1"/>
    <w:rsid w:val="00B2477A"/>
    <w:rsid w:val="00B94283"/>
    <w:rsid w:val="00BE1503"/>
    <w:rsid w:val="00C140AC"/>
    <w:rsid w:val="00D2472B"/>
    <w:rsid w:val="00D80867"/>
    <w:rsid w:val="00DB45ED"/>
    <w:rsid w:val="00DF559C"/>
    <w:rsid w:val="00E14694"/>
    <w:rsid w:val="00E1493A"/>
    <w:rsid w:val="00E554D6"/>
    <w:rsid w:val="00EB2321"/>
    <w:rsid w:val="00F2068F"/>
    <w:rsid w:val="00FE0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1EF9FF"/>
  <w15:chartTrackingRefBased/>
  <w15:docId w15:val="{7A0B08D5-A3DA-492B-A789-BE0772527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99D"/>
    <w:pPr>
      <w:tabs>
        <w:tab w:val="center" w:pos="4252"/>
        <w:tab w:val="right" w:pos="8504"/>
      </w:tabs>
      <w:snapToGrid w:val="0"/>
    </w:pPr>
  </w:style>
  <w:style w:type="character" w:customStyle="1" w:styleId="a4">
    <w:name w:val="ヘッダー (文字)"/>
    <w:basedOn w:val="a0"/>
    <w:link w:val="a3"/>
    <w:uiPriority w:val="99"/>
    <w:rsid w:val="0095399D"/>
  </w:style>
  <w:style w:type="paragraph" w:styleId="a5">
    <w:name w:val="footer"/>
    <w:basedOn w:val="a"/>
    <w:link w:val="a6"/>
    <w:uiPriority w:val="99"/>
    <w:unhideWhenUsed/>
    <w:rsid w:val="0095399D"/>
    <w:pPr>
      <w:tabs>
        <w:tab w:val="center" w:pos="4252"/>
        <w:tab w:val="right" w:pos="8504"/>
      </w:tabs>
      <w:snapToGrid w:val="0"/>
    </w:pPr>
  </w:style>
  <w:style w:type="character" w:customStyle="1" w:styleId="a6">
    <w:name w:val="フッター (文字)"/>
    <w:basedOn w:val="a0"/>
    <w:link w:val="a5"/>
    <w:uiPriority w:val="99"/>
    <w:rsid w:val="0095399D"/>
  </w:style>
  <w:style w:type="table" w:styleId="a7">
    <w:name w:val="Table Grid"/>
    <w:basedOn w:val="a1"/>
    <w:uiPriority w:val="39"/>
    <w:rsid w:val="00DB4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431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31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6C3F2-0597-4222-AEDE-0BB31B68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241</Words>
  <Characters>1377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南出 修作</dc:creator>
  <cp:keywords/>
  <dc:description/>
  <cp:lastModifiedBy>3738</cp:lastModifiedBy>
  <cp:revision>7</cp:revision>
  <cp:lastPrinted>2020-02-18T09:10:00Z</cp:lastPrinted>
  <dcterms:created xsi:type="dcterms:W3CDTF">2020-03-18T01:51:00Z</dcterms:created>
  <dcterms:modified xsi:type="dcterms:W3CDTF">2025-03-25T02:39:00Z</dcterms:modified>
</cp:coreProperties>
</file>